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BB625C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IV/1</w:t>
      </w:r>
      <w:r w:rsidR="00D97FC3">
        <w:rPr>
          <w:rFonts w:ascii="Calibri" w:eastAsia="Calibri" w:hAnsi="Calibri"/>
          <w:i/>
          <w:sz w:val="22"/>
          <w:szCs w:val="22"/>
          <w:lang w:eastAsia="en-US"/>
        </w:rPr>
        <w:t>/2019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Pr="00782AED" w:rsidRDefault="005A70A8" w:rsidP="00A14BAA">
      <w:pPr>
        <w:spacing w:before="240"/>
        <w:ind w:firstLine="708"/>
        <w:jc w:val="both"/>
        <w:rPr>
          <w:rFonts w:ascii="Arial Narrow" w:hAnsi="Arial Narrow" w:cs="Arial"/>
          <w:bCs/>
          <w:sz w:val="28"/>
          <w:szCs w:val="28"/>
        </w:rPr>
      </w:pPr>
      <w:r w:rsidRPr="00332846">
        <w:rPr>
          <w:rFonts w:ascii="Arial" w:hAnsi="Arial" w:cs="Arial"/>
          <w:sz w:val="24"/>
          <w:szCs w:val="24"/>
        </w:rPr>
        <w:t xml:space="preserve">Przystępując </w:t>
      </w:r>
      <w:r w:rsidRPr="00782AED">
        <w:rPr>
          <w:rFonts w:ascii="Arial Narrow" w:hAnsi="Arial Narrow" w:cs="Arial"/>
          <w:sz w:val="28"/>
          <w:szCs w:val="28"/>
        </w:rPr>
        <w:t xml:space="preserve">do udziału w postępowaniu o zamówienie publiczne                                                         </w:t>
      </w:r>
      <w:r w:rsidRPr="00782AED">
        <w:rPr>
          <w:rFonts w:ascii="Arial Narrow" w:hAnsi="Arial Narrow" w:cs="Arial"/>
          <w:bCs/>
          <w:sz w:val="28"/>
          <w:szCs w:val="28"/>
        </w:rPr>
        <w:t xml:space="preserve"> </w:t>
      </w:r>
      <w:r w:rsidRPr="00782AED">
        <w:rPr>
          <w:rFonts w:ascii="Arial Narrow" w:hAnsi="Arial Narrow" w:cs="Arial"/>
          <w:b/>
          <w:bCs/>
          <w:sz w:val="28"/>
          <w:szCs w:val="28"/>
        </w:rPr>
        <w:t xml:space="preserve">NE/ EZP – </w:t>
      </w:r>
      <w:r w:rsidR="00BB625C">
        <w:rPr>
          <w:rFonts w:ascii="Arial Narrow" w:hAnsi="Arial Narrow" w:cs="Arial"/>
          <w:b/>
          <w:bCs/>
          <w:sz w:val="28"/>
          <w:szCs w:val="28"/>
        </w:rPr>
        <w:t>IV/1</w:t>
      </w:r>
      <w:r w:rsidR="00D97FC3">
        <w:rPr>
          <w:rFonts w:ascii="Arial Narrow" w:hAnsi="Arial Narrow" w:cs="Arial"/>
          <w:b/>
          <w:bCs/>
          <w:sz w:val="28"/>
          <w:szCs w:val="28"/>
        </w:rPr>
        <w:t>/2019</w:t>
      </w:r>
      <w:bookmarkStart w:id="0" w:name="_GoBack"/>
      <w:bookmarkEnd w:id="0"/>
      <w:r w:rsidRPr="00782AED">
        <w:rPr>
          <w:rFonts w:ascii="Arial Narrow" w:hAnsi="Arial Narrow" w:cs="Arial"/>
          <w:bCs/>
          <w:sz w:val="28"/>
          <w:szCs w:val="28"/>
        </w:rPr>
        <w:t xml:space="preserve"> na</w:t>
      </w:r>
      <w:r w:rsidR="00857B9C" w:rsidRPr="00782AED">
        <w:rPr>
          <w:rFonts w:ascii="Arial Narrow" w:hAnsi="Arial Narrow" w:cs="Arial"/>
          <w:bCs/>
          <w:sz w:val="28"/>
          <w:szCs w:val="28"/>
        </w:rPr>
        <w:t xml:space="preserve"> </w:t>
      </w:r>
      <w:r w:rsidR="00782AED">
        <w:rPr>
          <w:rFonts w:ascii="Arial Narrow" w:hAnsi="Arial Narrow"/>
          <w:b/>
          <w:bCs/>
          <w:sz w:val="28"/>
          <w:szCs w:val="28"/>
          <w:lang w:eastAsia="pl-PL"/>
        </w:rPr>
        <w:t>ś</w:t>
      </w:r>
      <w:r w:rsidR="00782AED" w:rsidRPr="00782AED">
        <w:rPr>
          <w:rFonts w:ascii="Arial Narrow" w:hAnsi="Arial Narrow"/>
          <w:b/>
          <w:bCs/>
          <w:sz w:val="28"/>
          <w:szCs w:val="28"/>
          <w:lang w:eastAsia="pl-PL"/>
        </w:rPr>
        <w:t>wiadczenie usługi ochrony fizycznej obiektów i mienia Miejskiego Przedsiębiorstwa Komunikacyjnego Sp. z o.o. we Włocławku poprzez bezpośrednią ochronę fizyczną stałą i doraźną obiektów przedsiębiorstwa przy</w:t>
      </w:r>
      <w:r w:rsidR="00782AED">
        <w:rPr>
          <w:rFonts w:ascii="Arial Narrow" w:hAnsi="Arial Narrow"/>
          <w:b/>
          <w:bCs/>
          <w:sz w:val="28"/>
          <w:szCs w:val="28"/>
          <w:lang w:eastAsia="pl-PL"/>
        </w:rPr>
        <w:t xml:space="preserve">                             </w:t>
      </w:r>
      <w:r w:rsidR="00782AED" w:rsidRPr="00782AED">
        <w:rPr>
          <w:rFonts w:ascii="Arial Narrow" w:hAnsi="Arial Narrow"/>
          <w:b/>
          <w:bCs/>
          <w:sz w:val="28"/>
          <w:szCs w:val="28"/>
          <w:lang w:eastAsia="pl-PL"/>
        </w:rPr>
        <w:t xml:space="preserve"> ul. Rysiej 3 we Włocławku wraz z monitorowaniem systemu antynapadowego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05ED8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D4DC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E3" w:rsidRDefault="008A19E3" w:rsidP="005A70A8">
      <w:r>
        <w:separator/>
      </w:r>
    </w:p>
  </w:endnote>
  <w:endnote w:type="continuationSeparator" w:id="0">
    <w:p w:rsidR="008A19E3" w:rsidRDefault="008A19E3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E3" w:rsidRDefault="008A19E3" w:rsidP="005A70A8">
      <w:r>
        <w:separator/>
      </w:r>
    </w:p>
  </w:footnote>
  <w:footnote w:type="continuationSeparator" w:id="0">
    <w:p w:rsidR="008A19E3" w:rsidRDefault="008A19E3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BB625C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>
      <w:rPr>
        <w:rFonts w:ascii="Calibri" w:hAnsi="Calibri"/>
        <w:sz w:val="20"/>
        <w:lang w:eastAsia="pl-PL"/>
      </w:rPr>
      <w:t>NE/EZP – IV/1</w:t>
    </w:r>
    <w:r w:rsidR="00D97FC3">
      <w:rPr>
        <w:rFonts w:ascii="Calibri" w:hAnsi="Calibri"/>
        <w:sz w:val="20"/>
        <w:lang w:eastAsia="pl-PL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A1978"/>
    <w:rsid w:val="001F25A9"/>
    <w:rsid w:val="0022232F"/>
    <w:rsid w:val="00305ED8"/>
    <w:rsid w:val="00307BF2"/>
    <w:rsid w:val="00410ED3"/>
    <w:rsid w:val="005A70A8"/>
    <w:rsid w:val="006E51A9"/>
    <w:rsid w:val="006F3064"/>
    <w:rsid w:val="00782AED"/>
    <w:rsid w:val="00827AFB"/>
    <w:rsid w:val="00857B9C"/>
    <w:rsid w:val="008A19E3"/>
    <w:rsid w:val="009441AA"/>
    <w:rsid w:val="009A18C5"/>
    <w:rsid w:val="009E2CEE"/>
    <w:rsid w:val="009F4A9F"/>
    <w:rsid w:val="00A14BAA"/>
    <w:rsid w:val="00BB625C"/>
    <w:rsid w:val="00C74069"/>
    <w:rsid w:val="00C939BE"/>
    <w:rsid w:val="00D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DA2E9-B6D0-4943-8AAE-5980C85F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dcterms:created xsi:type="dcterms:W3CDTF">2019-05-20T06:46:00Z</dcterms:created>
  <dcterms:modified xsi:type="dcterms:W3CDTF">2019-05-20T09:47:00Z</dcterms:modified>
</cp:coreProperties>
</file>